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color w:val="ff0000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Origins of the Republican and Democratic Political Parties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36"/>
          <w:szCs w:val="36"/>
          <w:rtl w:val="0"/>
        </w:rPr>
        <w:t xml:space="preserve">KEY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Directions: Use the “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Origins of the Republican and Democratic Political Parties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lides to answer the questions in the graphic organizer below.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Write the answers in your own words. Then, draw a quick picture to help you remember your learning. 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Question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Answer</w:t>
            </w:r>
          </w:p>
        </w:tc>
        <w:tc>
          <w:tcPr>
            <w:shd w:fill="d9d9d9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Quick Draw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What are political parties?</w:t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Group of people who come together to get things done because they agree on most issues.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456329" cy="1006580"/>
                      <wp:effectExtent b="0" l="0" r="0" t="0"/>
                      <wp:docPr id="1" name=""/>
                      <a:graphic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2168675" y="128650"/>
                                <a:ext cx="1456329" cy="1006580"/>
                                <a:chOff x="2168675" y="128650"/>
                                <a:chExt cx="4645775" cy="3234750"/>
                              </a:xfrm>
                            </wpg:grpSpPr>
                            <wps:wsp>
                              <wps:cNvSpPr/>
                              <wps:cNvPr id="2" name="Shape 2"/>
                              <wps:spPr>
                                <a:xfrm>
                                  <a:off x="2173450" y="215297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00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3" name="Shape 3"/>
                              <wps:spPr>
                                <a:xfrm>
                                  <a:off x="2227525" y="266022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E599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4" name="Shape 4"/>
                              <wps:spPr>
                                <a:xfrm>
                                  <a:off x="2750400" y="231107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7F6000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/>
                              <wps:cNvPr id="5" name="Shape 5"/>
                              <wps:spPr>
                                <a:xfrm>
                                  <a:off x="3089700" y="2660225"/>
                                  <a:ext cx="678600" cy="6984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2CC"/>
                                </a:solidFill>
                                <a:ln cap="flat" cmpd="sng" w="9525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len="sm" w="sm" type="none"/>
                                  <a:tailEnd len="sm" w="sm" type="none"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</w:p>
                                </w:txbxContent>
                              </wps:txbx>
                              <wps:bodyPr anchorCtr="0" anchor="ctr" bIns="91425" lIns="91425" spcFirstLastPara="1" rIns="91425" wrap="square" tIns="91425">
                                <a:noAutofit/>
                              </wps:bodyPr>
                            </wps:wsp>
                            <wps:wsp>
                              <wps:cNvSpPr txBox="1"/>
                              <wps:cNvPr id="6" name="Shape 6"/>
                              <wps:spPr>
                                <a:xfrm>
                                  <a:off x="4248550" y="403225"/>
                                  <a:ext cx="2183400" cy="1847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wps:spPr>
                              <wps:txbx>
                                <w:txbxContent>
                                  <w:p w:rsidR="00000000" w:rsidDel="00000000" w:rsidP="00000000" w:rsidRDefault="00000000" w:rsidRPr="00000000">
                                    <w:pPr>
                                      <w:spacing w:after="0" w:before="0" w:line="240"/>
                                      <w:ind w:left="0" w:right="0" w:firstLine="0"/>
                                      <w:jc w:val="left"/>
                                      <w:textDirection w:val="btLr"/>
                                    </w:pPr>
                                    <w:r w:rsidDel="00000000" w:rsidR="00000000" w:rsidRPr="00000000">
                                      <w:rPr>
                                        <w:rFonts w:ascii="Times New Roman" w:cs="Times New Roman" w:eastAsia="Times New Roman" w:hAnsi="Times New Roman"/>
                                        <w:b w:val="0"/>
                                        <w:i w:val="0"/>
                                        <w:smallCaps w:val="0"/>
                                        <w:strike w:val="0"/>
                                        <w:color w:val="000000"/>
                                        <w:sz w:val="72"/>
                                        <w:vertAlign w:val="baseline"/>
                                      </w:rPr>
                                      <w:t xml:space="preserve">We agree! Let’s work together</w:t>
                                    </w:r>
                                  </w:p>
                                </w:txbxContent>
                              </wps:txbx>
                              <wps:bodyPr anchorCtr="0" anchor="t" bIns="91425" lIns="91425" spcFirstLastPara="1" rIns="91425" wrap="square" tIns="91425">
                                <a:spAutoFit/>
                              </wps:bodyPr>
                            </wps:wsp>
                            <pic:pic>
                              <pic:nvPicPr>
                                <pic:cNvPr descr="Ficheiro:Speech bubble.svg – Wikipédia, a enciclopédia livre" id="7" name="Shape 7"/>
                                <pic:cNvPicPr preferRelativeResize="0"/>
                              </pic:nvPicPr>
                              <pic:blipFill rotWithShape="1">
                                <a:blip r:embed="rId6">
                                  <a:alphaModFix/>
                                </a:blip>
                                <a:srcRect b="0" l="0" r="0" t="0"/>
                                <a:stretch/>
                              </pic:blipFill>
                              <pic:spPr>
                                <a:xfrm>
                                  <a:off x="3201075" y="128674"/>
                                  <a:ext cx="3613350" cy="27227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456329" cy="1006580"/>
                      <wp:effectExtent b="0" l="0" r="0" t="0"/>
                      <wp:docPr id="1" name="image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.png"/>
                              <pic:cNvPicPr preferRelativeResize="0"/>
                            </pic:nvPicPr>
                            <pic:blipFill>
                              <a:blip r:embed="rId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456329" cy="100658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When and why did political parties (or factions) start to form?</w:t>
            </w:r>
          </w:p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Despite warnings from the Founders, parties started in Washington's cabinet as divisions over many issues arose.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581150" cy="1106314"/>
                  <wp:effectExtent b="0" l="0" r="0" t="0"/>
                  <wp:docPr id="7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8"/>
                          <a:srcRect b="16773" l="4639" r="9793" t="48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50" cy="110631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Why did the Democratic Party form?</w:t>
            </w:r>
          </w:p>
          <w:p w:rsidR="00000000" w:rsidDel="00000000" w:rsidP="00000000" w:rsidRDefault="00000000" w:rsidRPr="00000000" w14:paraId="0000001E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Around 1828, the “Era of Good Feelings” (one party) was over and as people began dividing again, they realized they needed to unite behind one candidate to win elections.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166813" cy="1314080"/>
                  <wp:effectExtent b="0" l="0" r="0" t="0"/>
                  <wp:docPr id="4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813" cy="1314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What year was the Democratic Party established?</w:t>
            </w:r>
          </w:p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was the first president elected from the Democratic Party?</w:t>
            </w:r>
          </w:p>
          <w:p w:rsidR="00000000" w:rsidDel="00000000" w:rsidP="00000000" w:rsidRDefault="00000000" w:rsidRPr="00000000" w14:paraId="0000002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did the Democratic Party represent?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Established in 1828</w:t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Jackson</w:t>
            </w:r>
          </w:p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Common man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639640" cy="900113"/>
                  <wp:effectExtent b="0" l="0" r="0" t="0"/>
                  <wp:docPr id="9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9640" cy="9001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Why did the Republican Party form?</w:t>
            </w:r>
          </w:p>
          <w:p w:rsidR="00000000" w:rsidDel="00000000" w:rsidP="00000000" w:rsidRDefault="00000000" w:rsidRPr="00000000" w14:paraId="0000002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Whig Party began to divide over the issue of slavery. Republican- did not want slavery to expand.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473542" cy="1481138"/>
                  <wp:effectExtent b="0" l="0" r="0" t="0"/>
                  <wp:docPr id="8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542" cy="14811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What year was the Republican Party established?</w:t>
            </w:r>
          </w:p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was the first president elected from the Republican Party?</w:t>
            </w:r>
          </w:p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Who did the Republican Party represent?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Established in 1854</w:t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Abraham Lincoln</w:t>
            </w:r>
          </w:p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Mainly northern states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487932" cy="1342206"/>
                  <wp:effectExtent b="0" l="0" r="0" t="0"/>
                  <wp:docPr id="2" name="image9.jpg"/>
                  <a:graphic>
                    <a:graphicData uri="http://schemas.openxmlformats.org/drawingml/2006/picture">
                      <pic:pic>
                        <pic:nvPicPr>
                          <pic:cNvPr id="0" name="image9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7932" cy="134220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Which animal symbols did cartoonist Thomas Nast popularize for each party?</w:t>
            </w:r>
          </w:p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Elephant and Donkey as party symbols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847850" cy="1016000"/>
                  <wp:effectExtent b="0" l="0" r="0" t="0"/>
                  <wp:docPr id="6" name="image4.jpg"/>
                  <a:graphic>
                    <a:graphicData uri="http://schemas.openxmlformats.org/drawingml/2006/picture">
                      <pic:pic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47850" cy="1016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How have the parties changed since they originated?</w:t>
            </w:r>
          </w:p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color w:val="ff0000"/>
                <w:sz w:val="24"/>
                <w:szCs w:val="24"/>
                <w:rtl w:val="0"/>
              </w:rPr>
              <w:t xml:space="preserve">Both parties have changed platforms and who supports them/votes for them has changed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114300" distT="114300" distL="114300" distR="114300">
                  <wp:extent cx="1357510" cy="1427485"/>
                  <wp:effectExtent b="0" l="0" r="0" t="0"/>
                  <wp:docPr id="3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510" cy="142748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5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Image Credit: “</w:t>
      </w:r>
      <w:hyperlink r:id="rId15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Washington and his cabinet digital file from original item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” from the library of Congress has no known copyright restrictions</w:t>
      </w:r>
    </w:p>
    <w:sectPr>
      <w:headerReference r:id="rId16" w:type="default"/>
      <w:footerReference r:id="rId1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8">
    <w:pPr>
      <w:jc w:val="right"/>
      <w:rPr/>
    </w:pPr>
    <w:r w:rsidDel="00000000" w:rsidR="00000000" w:rsidRPr="00000000">
      <w:rPr/>
      <w:drawing>
        <wp:inline distB="19050" distT="19050" distL="19050" distR="19050">
          <wp:extent cx="881063" cy="337550"/>
          <wp:effectExtent b="0" l="0" r="0" t="0"/>
          <wp:docPr id="5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1063" cy="33755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7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png"/><Relationship Id="rId10" Type="http://schemas.openxmlformats.org/officeDocument/2006/relationships/image" Target="media/image7.png"/><Relationship Id="rId13" Type="http://schemas.openxmlformats.org/officeDocument/2006/relationships/image" Target="media/image4.jpg"/><Relationship Id="rId12" Type="http://schemas.openxmlformats.org/officeDocument/2006/relationships/image" Target="media/image9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8.png"/><Relationship Id="rId15" Type="http://schemas.openxmlformats.org/officeDocument/2006/relationships/hyperlink" Target="https://www.loc.gov/resource/pga.10098/" TargetMode="External"/><Relationship Id="rId14" Type="http://schemas.openxmlformats.org/officeDocument/2006/relationships/image" Target="media/image1.png"/><Relationship Id="rId17" Type="http://schemas.openxmlformats.org/officeDocument/2006/relationships/footer" Target="footer1.xm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10.png"/><Relationship Id="rId7" Type="http://schemas.openxmlformats.org/officeDocument/2006/relationships/image" Target="media/image6.png"/><Relationship Id="rId8" Type="http://schemas.openxmlformats.org/officeDocument/2006/relationships/image" Target="media/image2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